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5A5" w:rsidRPr="00A355A5" w:rsidRDefault="00A355A5" w:rsidP="00A355A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>Аккордеон</w:t>
      </w:r>
    </w:p>
    <w:p w:rsidR="00A355A5" w:rsidRPr="00A355A5" w:rsidRDefault="00A355A5" w:rsidP="00A355A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 xml:space="preserve">Дополнительная </w:t>
      </w:r>
      <w:proofErr w:type="spellStart"/>
      <w:r w:rsidRPr="00A355A5">
        <w:rPr>
          <w:rFonts w:ascii="Times New Roman" w:hAnsi="Times New Roman" w:cs="Times New Roman"/>
        </w:rPr>
        <w:t>предпрофессиональная</w:t>
      </w:r>
      <w:proofErr w:type="spellEnd"/>
      <w:r w:rsidRPr="00A355A5">
        <w:rPr>
          <w:rFonts w:ascii="Times New Roman" w:hAnsi="Times New Roman" w:cs="Times New Roman"/>
        </w:rPr>
        <w:t xml:space="preserve"> программа </w:t>
      </w:r>
    </w:p>
    <w:p w:rsidR="00A355A5" w:rsidRPr="00A355A5" w:rsidRDefault="00A355A5" w:rsidP="00A355A5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A355A5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A355A5" w:rsidRPr="00A355A5" w:rsidRDefault="00A355A5" w:rsidP="00A355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A355A5">
        <w:rPr>
          <w:rFonts w:ascii="Times New Roman" w:hAnsi="Times New Roman" w:cs="Times New Roman"/>
        </w:rPr>
        <w:t>– 6</w:t>
      </w:r>
      <w:r>
        <w:rPr>
          <w:rFonts w:ascii="Times New Roman" w:hAnsi="Times New Roman" w:cs="Times New Roman"/>
        </w:rPr>
        <w:t xml:space="preserve"> </w:t>
      </w:r>
      <w:r w:rsidRPr="00A355A5">
        <w:rPr>
          <w:rFonts w:ascii="Times New Roman" w:hAnsi="Times New Roman" w:cs="Times New Roman"/>
        </w:rPr>
        <w:t xml:space="preserve">(8) класс,  1 полугодие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A355A5">
        <w:rPr>
          <w:rFonts w:ascii="Times New Roman" w:hAnsi="Times New Roman" w:cs="Times New Roman"/>
        </w:rPr>
        <w:t xml:space="preserve">   Кол-во часов аудиторных занятий 32</w:t>
      </w:r>
    </w:p>
    <w:p w:rsidR="00A355A5" w:rsidRPr="00A355A5" w:rsidRDefault="00A355A5" w:rsidP="00A355A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5414" w:type="pct"/>
        <w:tblInd w:w="-601" w:type="dxa"/>
        <w:tblLook w:val="04A0"/>
      </w:tblPr>
      <w:tblGrid>
        <w:gridCol w:w="994"/>
        <w:gridCol w:w="1415"/>
        <w:gridCol w:w="6226"/>
        <w:gridCol w:w="1728"/>
      </w:tblGrid>
      <w:tr w:rsidR="00A355A5" w:rsidRPr="00A355A5" w:rsidTr="00A355A5">
        <w:trPr>
          <w:trHeight w:val="533"/>
        </w:trPr>
        <w:tc>
          <w:tcPr>
            <w:tcW w:w="116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30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</w:tr>
      <w:tr w:rsidR="00A355A5" w:rsidRPr="00A355A5" w:rsidTr="00A355A5">
        <w:trPr>
          <w:cantSplit/>
          <w:trHeight w:val="790"/>
        </w:trPr>
        <w:tc>
          <w:tcPr>
            <w:tcW w:w="4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A355A5" w:rsidRPr="00A355A5" w:rsidRDefault="00A355A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0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70"/>
        </w:trPr>
        <w:tc>
          <w:tcPr>
            <w:tcW w:w="48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355A5" w:rsidRPr="00A355A5" w:rsidRDefault="00A355A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A355A5" w:rsidRPr="00A355A5" w:rsidRDefault="00A355A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6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Повторение теоретического материала и  практических навыков прошлого учебного года. 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25"/>
        </w:trPr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25"/>
        </w:trPr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Выбор программы. Повторение терминов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25"/>
        </w:trPr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25"/>
        </w:trPr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Разбор гамм, этюда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25"/>
        </w:trPr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14"/>
        </w:trPr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Аппликатурные навыки 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181"/>
        </w:trPr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техническими сложностями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A355A5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штрихами, артикуляцией, фразировкой в этюде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фразировкой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355A5" w:rsidRPr="00A355A5" w:rsidRDefault="00A355A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Работа над мотивами, цезурами 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художественным образом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Чтение нот с листа 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A355A5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A355A5">
              <w:rPr>
                <w:rFonts w:ascii="Times New Roman" w:hAnsi="Times New Roman" w:cs="Times New Roman"/>
              </w:rPr>
              <w:t xml:space="preserve"> самоконтроля при исполнении этюда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420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Акустическая репетиция программы технического зачета в зале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467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A355A5" w:rsidRPr="00A355A5" w:rsidTr="00A355A5">
        <w:trPr>
          <w:trHeight w:val="467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A355A5" w:rsidRPr="00A355A5" w:rsidRDefault="00A355A5">
            <w:pPr>
              <w:tabs>
                <w:tab w:val="left" w:pos="243"/>
                <w:tab w:val="center" w:pos="332"/>
              </w:tabs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Технический зачет</w:t>
            </w:r>
          </w:p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1 этюд, 1 гамма, музыкальные термины 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(в счет аудиторного </w:t>
            </w:r>
            <w:r w:rsidRPr="00A355A5">
              <w:rPr>
                <w:rFonts w:ascii="Times New Roman" w:hAnsi="Times New Roman" w:cs="Times New Roman"/>
              </w:rPr>
              <w:lastRenderedPageBreak/>
              <w:t>времени)</w:t>
            </w:r>
          </w:p>
        </w:tc>
      </w:tr>
      <w:tr w:rsidR="00A355A5" w:rsidRPr="00A355A5" w:rsidTr="00A355A5">
        <w:trPr>
          <w:trHeight w:val="314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A355A5">
              <w:rPr>
                <w:rFonts w:ascii="Times New Roman" w:hAnsi="Times New Roman" w:cs="Times New Roman"/>
                <w:lang w:val="en-US"/>
              </w:rPr>
              <w:t>I</w:t>
            </w:r>
            <w:r w:rsidRPr="00A355A5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55A5" w:rsidRPr="00A355A5" w:rsidRDefault="00A355A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lastRenderedPageBreak/>
              <w:t>ноябрь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Повторение материала </w:t>
            </w:r>
            <w:r w:rsidRPr="00A355A5">
              <w:rPr>
                <w:rFonts w:ascii="Times New Roman" w:hAnsi="Times New Roman" w:cs="Times New Roman"/>
                <w:lang w:val="en-US"/>
              </w:rPr>
              <w:t>I</w:t>
            </w:r>
            <w:r w:rsidRPr="00A355A5"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Знакомство  с  произведениями на зачет (академический концерт),  и  их  разбор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динамическими оттенками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Развитие слухового самоконтроля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386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55A5" w:rsidRPr="00A355A5" w:rsidRDefault="00A355A5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художественным образом. Формирование образного мышления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Акустическая репетиция программы академического концерта в зале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rPr>
          <w:trHeight w:val="358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A355A5" w:rsidRPr="00A355A5" w:rsidTr="00A355A5">
        <w:trPr>
          <w:trHeight w:val="358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Академический концерт (два разнохарактерных произведения)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(в счет аудиторной нагрузки)</w:t>
            </w: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Выбор  программы  </w:t>
            </w:r>
            <w:r w:rsidRPr="00A355A5">
              <w:rPr>
                <w:rFonts w:ascii="Times New Roman" w:hAnsi="Times New Roman" w:cs="Times New Roman"/>
                <w:lang w:val="en-US"/>
              </w:rPr>
              <w:t xml:space="preserve">III  </w:t>
            </w:r>
            <w:r w:rsidRPr="00A355A5">
              <w:rPr>
                <w:rFonts w:ascii="Times New Roman" w:hAnsi="Times New Roman" w:cs="Times New Roman"/>
              </w:rPr>
              <w:t>четверти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  <w:tr w:rsidR="00A355A5" w:rsidRPr="00A355A5" w:rsidTr="00A355A5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A355A5">
              <w:rPr>
                <w:rFonts w:ascii="Times New Roman" w:hAnsi="Times New Roman" w:cs="Times New Roman"/>
                <w:lang w:val="en-US"/>
              </w:rPr>
              <w:t>II</w:t>
            </w:r>
            <w:r w:rsidRPr="00A355A5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5A5" w:rsidRPr="00A355A5" w:rsidRDefault="00A355A5">
            <w:pPr>
              <w:rPr>
                <w:rFonts w:ascii="Times New Roman" w:hAnsi="Times New Roman" w:cs="Times New Roman"/>
              </w:rPr>
            </w:pPr>
          </w:p>
        </w:tc>
      </w:tr>
    </w:tbl>
    <w:p w:rsidR="00A355A5" w:rsidRPr="00A355A5" w:rsidRDefault="00A355A5" w:rsidP="00A355A5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355A5" w:rsidRPr="00A355A5" w:rsidRDefault="00A355A5" w:rsidP="00A355A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>Выбор тем из общего перечня, а так же и репертуара для работы в классе, зачетов и экзаменов  зависит от индивидуальных особенностей каждого конкретного ученика, скорости освоения учебного материала, степени одаренности обучающегося, трудоспособности и методической целесообразности. Преподаватель вправе вносить изменения в перечень тем, изменять количество часов на предложенную тему, варьировать материал, адаптировать его к каждому обучающемуся индивидуально.</w:t>
      </w:r>
    </w:p>
    <w:p w:rsidR="00A355A5" w:rsidRPr="00A355A5" w:rsidRDefault="00A355A5" w:rsidP="00A355A5">
      <w:pPr>
        <w:spacing w:after="0"/>
        <w:ind w:firstLine="567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 xml:space="preserve">Домашние задания должны  регулировать степень усвоения </w:t>
      </w:r>
      <w:proofErr w:type="gramStart"/>
      <w:r w:rsidRPr="00A355A5">
        <w:rPr>
          <w:rFonts w:ascii="Times New Roman" w:hAnsi="Times New Roman" w:cs="Times New Roman"/>
        </w:rPr>
        <w:t>обучающимися</w:t>
      </w:r>
      <w:proofErr w:type="gramEnd"/>
      <w:r w:rsidRPr="00A355A5">
        <w:rPr>
          <w:rFonts w:ascii="Times New Roman" w:hAnsi="Times New Roman" w:cs="Times New Roman"/>
        </w:rPr>
        <w:t xml:space="preserve"> программы и носить индивидуальный характер. </w:t>
      </w:r>
    </w:p>
    <w:p w:rsidR="00A355A5" w:rsidRPr="00A355A5" w:rsidRDefault="00A355A5" w:rsidP="00A355A5">
      <w:pPr>
        <w:spacing w:after="0"/>
        <w:ind w:firstLine="567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>Консультации проводятся рассредоточено перед контрольными уроками, зачетами, экзаменами или в счет резервной недели.</w:t>
      </w:r>
    </w:p>
    <w:p w:rsidR="00A355A5" w:rsidRDefault="00A355A5" w:rsidP="008575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355A5" w:rsidRDefault="00A355A5" w:rsidP="008575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355A5" w:rsidRDefault="00A355A5" w:rsidP="008575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355A5" w:rsidRDefault="00A355A5" w:rsidP="008575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753A" w:rsidRPr="00A355A5" w:rsidRDefault="0085753A" w:rsidP="008575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lastRenderedPageBreak/>
        <w:t>Аккордеон</w:t>
      </w:r>
    </w:p>
    <w:p w:rsidR="0085753A" w:rsidRPr="00A355A5" w:rsidRDefault="0085753A" w:rsidP="008575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 xml:space="preserve">Дополнительная предпрофессиональная программа </w:t>
      </w:r>
    </w:p>
    <w:p w:rsidR="0085753A" w:rsidRPr="00A355A5" w:rsidRDefault="0085753A" w:rsidP="0085753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A355A5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85753A" w:rsidRPr="00A355A5" w:rsidRDefault="0085753A" w:rsidP="008575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>2</w:t>
      </w:r>
      <w:r w:rsidR="00A355A5">
        <w:rPr>
          <w:rFonts w:ascii="Times New Roman" w:hAnsi="Times New Roman" w:cs="Times New Roman"/>
        </w:rPr>
        <w:t xml:space="preserve"> -</w:t>
      </w:r>
      <w:r w:rsidRPr="00A355A5">
        <w:rPr>
          <w:rFonts w:ascii="Times New Roman" w:hAnsi="Times New Roman" w:cs="Times New Roman"/>
        </w:rPr>
        <w:t xml:space="preserve"> 7 </w:t>
      </w:r>
      <w:r w:rsidR="00A355A5">
        <w:rPr>
          <w:rFonts w:ascii="Times New Roman" w:hAnsi="Times New Roman" w:cs="Times New Roman"/>
        </w:rPr>
        <w:t xml:space="preserve">(8) </w:t>
      </w:r>
      <w:r w:rsidRPr="00A355A5">
        <w:rPr>
          <w:rFonts w:ascii="Times New Roman" w:hAnsi="Times New Roman" w:cs="Times New Roman"/>
        </w:rPr>
        <w:t xml:space="preserve">класс  2 полугодие                               </w:t>
      </w:r>
      <w:r w:rsidR="00A355A5">
        <w:rPr>
          <w:rFonts w:ascii="Times New Roman" w:hAnsi="Times New Roman" w:cs="Times New Roman"/>
        </w:rPr>
        <w:t xml:space="preserve">                           </w:t>
      </w:r>
      <w:r w:rsidRPr="00A355A5">
        <w:rPr>
          <w:rFonts w:ascii="Times New Roman" w:hAnsi="Times New Roman" w:cs="Times New Roman"/>
        </w:rPr>
        <w:t xml:space="preserve"> Кол-во часов аудиторных занятий 34</w:t>
      </w:r>
    </w:p>
    <w:p w:rsidR="0085753A" w:rsidRPr="00A355A5" w:rsidRDefault="0085753A" w:rsidP="0085753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5678" w:type="pct"/>
        <w:tblInd w:w="-885" w:type="dxa"/>
        <w:tblLayout w:type="fixed"/>
        <w:tblLook w:val="04A0"/>
      </w:tblPr>
      <w:tblGrid>
        <w:gridCol w:w="657"/>
        <w:gridCol w:w="1000"/>
        <w:gridCol w:w="7797"/>
        <w:gridCol w:w="1415"/>
      </w:tblGrid>
      <w:tr w:rsidR="0085753A" w:rsidRPr="00A355A5" w:rsidTr="0085753A">
        <w:trPr>
          <w:trHeight w:val="533"/>
        </w:trPr>
        <w:tc>
          <w:tcPr>
            <w:tcW w:w="76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358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5753A" w:rsidRPr="00A355A5" w:rsidRDefault="00D13783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</w:tr>
      <w:tr w:rsidR="0085753A" w:rsidRPr="00A355A5" w:rsidTr="0085753A">
        <w:trPr>
          <w:cantSplit/>
          <w:trHeight w:val="1134"/>
        </w:trPr>
        <w:tc>
          <w:tcPr>
            <w:tcW w:w="3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58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rPr>
          <w:trHeight w:val="170"/>
        </w:trPr>
        <w:tc>
          <w:tcPr>
            <w:tcW w:w="30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Повторение теоретического материала практических навыков первого полугодия. 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rPr>
          <w:trHeight w:val="125"/>
        </w:trPr>
        <w:tc>
          <w:tcPr>
            <w:tcW w:w="302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rPr>
          <w:trHeight w:val="114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Разбор гамм, этюда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rPr>
          <w:trHeight w:val="181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5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штрихами, артикуляцией, фразировкой в этюде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85753A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A355A5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6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85753A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мотивами, цезурами</w:t>
            </w:r>
          </w:p>
        </w:tc>
        <w:tc>
          <w:tcPr>
            <w:tcW w:w="6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A355A5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A355A5">
              <w:rPr>
                <w:rFonts w:ascii="Times New Roman" w:hAnsi="Times New Roman" w:cs="Times New Roman"/>
              </w:rPr>
              <w:t xml:space="preserve"> самоконтроля при исполнении этюда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Акустическая репетиция программы технического зачета в зале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rPr>
          <w:trHeight w:val="214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85753A" w:rsidRPr="00A355A5" w:rsidTr="0085753A">
        <w:trPr>
          <w:trHeight w:val="596"/>
        </w:trPr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Технический зачет</w:t>
            </w:r>
          </w:p>
          <w:p w:rsidR="0085753A" w:rsidRPr="00A355A5" w:rsidRDefault="0085753A" w:rsidP="00152AA3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1 этюд, 1 гамма, музыкальные термины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85753A" w:rsidRPr="00A355A5" w:rsidTr="0085753A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Знакомство  с  произведениями на переводной экзамен  и  их  разбор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штрихами, артикуляцией, фразировкой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Работа над техническими элементами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Контрольный урок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Выставление оценки за четверть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Повторение теоретического материала практических навыков третьей четверти.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Знакомство с творчеством выдающихся композиторов, чьи произведения исполняют обучающиеся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Игра в ансамбле, чтение нот с листа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A355A5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A355A5">
              <w:rPr>
                <w:rFonts w:ascii="Times New Roman" w:hAnsi="Times New Roman" w:cs="Times New Roman"/>
              </w:rPr>
              <w:t xml:space="preserve"> самоконтроля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D13783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меховедением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штрихами, артикуляцией, фразировкой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художественным содержанием программы. Формирование образного мышления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формообразованием</w:t>
            </w: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5753A" w:rsidRPr="00A355A5" w:rsidRDefault="0085753A" w:rsidP="004517B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штрихами, артикуляцией, фразировкой в пьесах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Работа над динамическим разнообразием в пьесах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наизусть. Беседа о сценическом самочувствии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Акустическая репетиция программы переводного экзамена в зале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c>
          <w:tcPr>
            <w:tcW w:w="3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 xml:space="preserve">Подведение итогов года. Выставление оценки за </w:t>
            </w:r>
            <w:r w:rsidRPr="00A355A5">
              <w:rPr>
                <w:rFonts w:ascii="Times New Roman" w:hAnsi="Times New Roman" w:cs="Times New Roman"/>
                <w:lang w:val="en-US"/>
              </w:rPr>
              <w:t>IV</w:t>
            </w:r>
            <w:r w:rsidRPr="00A355A5">
              <w:rPr>
                <w:rFonts w:ascii="Times New Roman" w:hAnsi="Times New Roman" w:cs="Times New Roman"/>
              </w:rPr>
              <w:t xml:space="preserve"> четверть, за год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</w:tr>
      <w:tr w:rsidR="0085753A" w:rsidRPr="00A355A5" w:rsidTr="0085753A">
        <w:trPr>
          <w:trHeight w:val="579"/>
        </w:trPr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460215" w:rsidP="00460215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85753A" w:rsidRPr="00A355A5" w:rsidTr="0085753A">
        <w:trPr>
          <w:trHeight w:val="1221"/>
        </w:trPr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Аттестация (переводной экзамен)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1</w:t>
            </w:r>
          </w:p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  <w:r w:rsidRPr="00A355A5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  <w:p w:rsidR="0085753A" w:rsidRPr="00A355A5" w:rsidRDefault="0085753A" w:rsidP="004517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753A" w:rsidRPr="00A355A5" w:rsidRDefault="0085753A" w:rsidP="009A174A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>Выбор тем из общего перечня, а так же и репертуара для работы в классе, зачетов и экзаменов  зависит от индивидуальных особенностей каждого конкретного ученика, скорости освоения учебного материала, степени одаренности обучающегося, трудоспособности и методической целесообразности. Преподаватель вправе вносить изменения в перечень тем, изменять количество часов на предложенную тему, варьировать материал, адаптировать его к каждому обучающемуся индивидуально.</w:t>
      </w:r>
    </w:p>
    <w:p w:rsidR="0085753A" w:rsidRPr="00A355A5" w:rsidRDefault="0085753A" w:rsidP="009A174A">
      <w:pPr>
        <w:spacing w:after="0" w:line="240" w:lineRule="auto"/>
        <w:ind w:left="-993" w:firstLine="993"/>
        <w:rPr>
          <w:rFonts w:ascii="Times New Roman" w:hAnsi="Times New Roman" w:cs="Times New Roman"/>
        </w:rPr>
      </w:pPr>
      <w:r w:rsidRPr="00A355A5">
        <w:rPr>
          <w:rFonts w:ascii="Times New Roman" w:hAnsi="Times New Roman" w:cs="Times New Roman"/>
        </w:rPr>
        <w:t xml:space="preserve">Домашние задания должны  регулировать степень усвоения </w:t>
      </w:r>
      <w:proofErr w:type="gramStart"/>
      <w:r w:rsidRPr="00A355A5">
        <w:rPr>
          <w:rFonts w:ascii="Times New Roman" w:hAnsi="Times New Roman" w:cs="Times New Roman"/>
        </w:rPr>
        <w:t>обучающимися</w:t>
      </w:r>
      <w:proofErr w:type="gramEnd"/>
      <w:r w:rsidRPr="00A355A5">
        <w:rPr>
          <w:rFonts w:ascii="Times New Roman" w:hAnsi="Times New Roman" w:cs="Times New Roman"/>
        </w:rPr>
        <w:t xml:space="preserve"> программы и носить индивидуальный характер.</w:t>
      </w:r>
      <w:r w:rsidR="009A174A">
        <w:rPr>
          <w:rFonts w:ascii="Times New Roman" w:hAnsi="Times New Roman" w:cs="Times New Roman"/>
        </w:rPr>
        <w:t xml:space="preserve"> </w:t>
      </w:r>
      <w:r w:rsidR="009A174A" w:rsidRPr="00A355A5">
        <w:rPr>
          <w:rFonts w:ascii="Times New Roman" w:hAnsi="Times New Roman" w:cs="Times New Roman"/>
        </w:rPr>
        <w:t>Консультации проводятся рассредоточено перед контрольными уроками, зачетами, экзаменами или в счет резервной недели.</w:t>
      </w:r>
    </w:p>
    <w:sectPr w:rsidR="0085753A" w:rsidRPr="00A355A5" w:rsidSect="00FF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5753A"/>
    <w:rsid w:val="00152AA3"/>
    <w:rsid w:val="00272CC7"/>
    <w:rsid w:val="00460215"/>
    <w:rsid w:val="00605C96"/>
    <w:rsid w:val="006B20F9"/>
    <w:rsid w:val="006F34A1"/>
    <w:rsid w:val="0085753A"/>
    <w:rsid w:val="00864939"/>
    <w:rsid w:val="009A174A"/>
    <w:rsid w:val="00A355A5"/>
    <w:rsid w:val="00A5348F"/>
    <w:rsid w:val="00D13783"/>
    <w:rsid w:val="00D940B8"/>
    <w:rsid w:val="00E86B55"/>
    <w:rsid w:val="00F271E6"/>
    <w:rsid w:val="00F4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Semya</dc:creator>
  <cp:lastModifiedBy>ДМШ</cp:lastModifiedBy>
  <cp:revision>8</cp:revision>
  <dcterms:created xsi:type="dcterms:W3CDTF">2018-04-19T05:30:00Z</dcterms:created>
  <dcterms:modified xsi:type="dcterms:W3CDTF">2023-08-25T02:48:00Z</dcterms:modified>
</cp:coreProperties>
</file>